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D1A4B">
        <w:t>31</w:t>
      </w:r>
      <w:r>
        <w:t xml:space="preserve"> </w:t>
      </w:r>
      <w:r w:rsidR="002820F1">
        <w:t>января</w:t>
      </w:r>
      <w:r w:rsidR="008A2A0E">
        <w:t xml:space="preserve"> и в первой половине дня </w:t>
      </w:r>
      <w:r w:rsidR="00C02D0D">
        <w:t>1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2D1A4B">
        <w:t xml:space="preserve">азота оксида </w:t>
      </w:r>
      <w:r w:rsidR="00D5573E">
        <w:t>и</w:t>
      </w:r>
      <w:r w:rsidR="00586401">
        <w:t xml:space="preserve"> </w:t>
      </w:r>
      <w:r w:rsidR="00C02D0D">
        <w:t>углерода оксида составляла 0,3</w:t>
      </w:r>
      <w:r w:rsidR="00586401">
        <w:t xml:space="preserve"> ПДК</w:t>
      </w:r>
      <w:r w:rsidR="00C02D0D">
        <w:t>,</w:t>
      </w:r>
      <w:r w:rsidR="002D1A4B">
        <w:t xml:space="preserve"> </w:t>
      </w:r>
      <w:r w:rsidR="002D1A4B">
        <w:t xml:space="preserve">азота диоксида </w:t>
      </w:r>
      <w:r w:rsidR="00586401">
        <w:t>–</w:t>
      </w:r>
      <w:r w:rsidR="00CB7571">
        <w:t xml:space="preserve"> </w:t>
      </w:r>
      <w:r w:rsidR="00D5573E">
        <w:br/>
      </w:r>
      <w:r w:rsidR="00EC139D">
        <w:t>0,</w:t>
      </w:r>
      <w:r w:rsidR="002D1A4B">
        <w:t>4</w:t>
      </w:r>
      <w:r w:rsidR="00CB7571">
        <w:t xml:space="preserve">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8A2A0E">
        <w:t>в воздухе</w:t>
      </w:r>
      <w:r w:rsidR="00B32DF9">
        <w:t xml:space="preserve">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D1A4B">
        <w:rPr>
          <w:b/>
          <w:i/>
        </w:rPr>
        <w:t>31 января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C02D0D">
        <w:rPr>
          <w:b/>
          <w:i/>
        </w:rPr>
        <w:t>1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2D1A4B">
        <w:t xml:space="preserve">Минска, Гродно, Полоцка, Могилева, </w:t>
      </w:r>
      <w:r w:rsidR="00C02D0D">
        <w:t xml:space="preserve">д. Пеньки, </w:t>
      </w:r>
      <w:r w:rsidR="002D1A4B">
        <w:t>Новополоцка</w:t>
      </w:r>
      <w:r w:rsidR="002D1A4B">
        <w:t>,</w:t>
      </w:r>
      <w:r w:rsidR="002D1A4B">
        <w:t xml:space="preserve"> </w:t>
      </w:r>
      <w:r w:rsidR="00C02D0D">
        <w:t xml:space="preserve">Витебска, </w:t>
      </w:r>
      <w:r w:rsidR="002D1A4B">
        <w:t xml:space="preserve">на станции фонового мониторинга в Березинском заповеднике, Жлобина, </w:t>
      </w:r>
      <w:r w:rsidR="002D1A4B">
        <w:t>Бреста</w:t>
      </w:r>
      <w:r w:rsidR="00C02D0D">
        <w:t xml:space="preserve"> </w:t>
      </w:r>
      <w:r w:rsidR="002D1A4B">
        <w:t>и</w:t>
      </w:r>
      <w:r w:rsidR="002D1A4B">
        <w:t xml:space="preserve"> </w:t>
      </w:r>
      <w:r w:rsidR="0017133F">
        <w:t xml:space="preserve">Гомеля </w:t>
      </w:r>
      <w:r>
        <w:t>варь</w:t>
      </w:r>
      <w:r w:rsidR="002D1A4B">
        <w:t>ировались в диапазоне 0,08 – 0,8</w:t>
      </w:r>
      <w:r>
        <w:t xml:space="preserve"> ПДК.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2D1A4B">
        <w:br/>
      </w:r>
      <w:r w:rsidR="002D1A4B">
        <w:t>в воздухе Минска (</w:t>
      </w:r>
      <w:r w:rsidR="002D1A4B" w:rsidRPr="001C3C3A">
        <w:t>мик</w:t>
      </w:r>
      <w:r w:rsidR="002D1A4B">
        <w:t>рорайон «Уручье»)</w:t>
      </w:r>
      <w:r w:rsidR="002D1A4B">
        <w:t xml:space="preserve"> была на уровне ПДК, </w:t>
      </w:r>
      <w:r>
        <w:t xml:space="preserve">в воздухе Жлобина </w:t>
      </w:r>
      <w:r w:rsidR="002D1A4B">
        <w:br/>
      </w:r>
      <w:r>
        <w:t>(в районе</w:t>
      </w:r>
      <w:r w:rsidR="00B32DF9">
        <w:t xml:space="preserve"> ул. Пригородная) </w:t>
      </w:r>
      <w:r w:rsidR="002D1A4B">
        <w:t>зафиксировано</w:t>
      </w:r>
      <w:r w:rsidR="00DA7068">
        <w:t xml:space="preserve"> незначительное превышение</w:t>
      </w:r>
      <w:r w:rsidR="001B19DC">
        <w:t xml:space="preserve"> нормативов</w:t>
      </w:r>
      <w:r w:rsidR="002D1A4B">
        <w:t xml:space="preserve"> ПДК.</w:t>
      </w:r>
      <w:r w:rsidR="0017133F" w:rsidRPr="0017133F"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D1A4B">
        <w:rPr>
          <w:b/>
          <w:i/>
        </w:rPr>
        <w:t>31</w:t>
      </w:r>
      <w:r w:rsidR="00D23CC3">
        <w:rPr>
          <w:b/>
          <w:i/>
        </w:rPr>
        <w:t xml:space="preserve"> </w:t>
      </w:r>
      <w:r w:rsidR="002820F1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31.01.24 01:00</c:v>
                </c:pt>
                <c:pt idx="1">
                  <c:v>31.01.24 02:00</c:v>
                </c:pt>
                <c:pt idx="2">
                  <c:v>31.01.24 03:00</c:v>
                </c:pt>
                <c:pt idx="3">
                  <c:v>31.01.24 04:00</c:v>
                </c:pt>
                <c:pt idx="4">
                  <c:v>31.01.24 05:00</c:v>
                </c:pt>
                <c:pt idx="5">
                  <c:v>31.01.24 06:00</c:v>
                </c:pt>
                <c:pt idx="6">
                  <c:v>31.01.24 07:00</c:v>
                </c:pt>
                <c:pt idx="7">
                  <c:v>31.01.24 08:00</c:v>
                </c:pt>
                <c:pt idx="8">
                  <c:v>31.01.24 09:00</c:v>
                </c:pt>
                <c:pt idx="9">
                  <c:v>31.01.24 10:00</c:v>
                </c:pt>
                <c:pt idx="10">
                  <c:v>31.01.24 11:00</c:v>
                </c:pt>
                <c:pt idx="11">
                  <c:v>31.01.24 12:00</c:v>
                </c:pt>
                <c:pt idx="12">
                  <c:v>31.01.24 13:00</c:v>
                </c:pt>
                <c:pt idx="13">
                  <c:v>31.01.24 14:00</c:v>
                </c:pt>
                <c:pt idx="14">
                  <c:v>31.01.24 15:00</c:v>
                </c:pt>
                <c:pt idx="15">
                  <c:v>31.01.24 16:00</c:v>
                </c:pt>
                <c:pt idx="16">
                  <c:v>31.01.24 17:00</c:v>
                </c:pt>
                <c:pt idx="17">
                  <c:v>31.01.24 18:00</c:v>
                </c:pt>
                <c:pt idx="18">
                  <c:v>31.01.24 19:00</c:v>
                </c:pt>
                <c:pt idx="19">
                  <c:v>31.01.24 20:00</c:v>
                </c:pt>
                <c:pt idx="20">
                  <c:v>31.01.24 21:00</c:v>
                </c:pt>
                <c:pt idx="21">
                  <c:v>31.01.24 22:00</c:v>
                </c:pt>
                <c:pt idx="22">
                  <c:v>31.01.24 23:00</c:v>
                </c:pt>
                <c:pt idx="23">
                  <c:v>01.02.24 00:00</c:v>
                </c:pt>
                <c:pt idx="24">
                  <c:v>01.02.24 01:00</c:v>
                </c:pt>
                <c:pt idx="25">
                  <c:v>01.02.24 02:00</c:v>
                </c:pt>
                <c:pt idx="26">
                  <c:v>01.02.24 03:00</c:v>
                </c:pt>
                <c:pt idx="27">
                  <c:v>01.02.24 04:00</c:v>
                </c:pt>
                <c:pt idx="28">
                  <c:v>01.02.24 05:00</c:v>
                </c:pt>
                <c:pt idx="29">
                  <c:v>01.02.24 07:00</c:v>
                </c:pt>
                <c:pt idx="30">
                  <c:v>01.02.24 08:00</c:v>
                </c:pt>
                <c:pt idx="31">
                  <c:v>01.02.24 09:00</c:v>
                </c:pt>
                <c:pt idx="32">
                  <c:v>01.02.24 10:00</c:v>
                </c:pt>
                <c:pt idx="33">
                  <c:v>01.02.24 11:00</c:v>
                </c:pt>
                <c:pt idx="34">
                  <c:v>01.02.24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0.19416</c:v>
                </c:pt>
                <c:pt idx="1">
                  <c:v>0.13616</c:v>
                </c:pt>
                <c:pt idx="2">
                  <c:v>0.1338</c:v>
                </c:pt>
                <c:pt idx="3">
                  <c:v>0.10588</c:v>
                </c:pt>
                <c:pt idx="4">
                  <c:v>0.11020000000000001</c:v>
                </c:pt>
                <c:pt idx="5">
                  <c:v>0.10504000000000001</c:v>
                </c:pt>
                <c:pt idx="6">
                  <c:v>0.11115999999999999</c:v>
                </c:pt>
                <c:pt idx="7">
                  <c:v>0.16231999999999999</c:v>
                </c:pt>
                <c:pt idx="8">
                  <c:v>0.21731999999999999</c:v>
                </c:pt>
                <c:pt idx="9">
                  <c:v>0.23644000000000001</c:v>
                </c:pt>
                <c:pt idx="10">
                  <c:v>0.22163999999999998</c:v>
                </c:pt>
                <c:pt idx="11">
                  <c:v>0.20327999999999999</c:v>
                </c:pt>
                <c:pt idx="12">
                  <c:v>0.19488</c:v>
                </c:pt>
                <c:pt idx="13">
                  <c:v>0.18208000000000002</c:v>
                </c:pt>
                <c:pt idx="14">
                  <c:v>0.17047999999999999</c:v>
                </c:pt>
                <c:pt idx="15">
                  <c:v>0.20383999999999999</c:v>
                </c:pt>
                <c:pt idx="16">
                  <c:v>0.22963999999999998</c:v>
                </c:pt>
                <c:pt idx="17">
                  <c:v>0.22928000000000001</c:v>
                </c:pt>
                <c:pt idx="18">
                  <c:v>0.23888000000000001</c:v>
                </c:pt>
                <c:pt idx="19">
                  <c:v>0.22508</c:v>
                </c:pt>
                <c:pt idx="20">
                  <c:v>0.21008000000000002</c:v>
                </c:pt>
                <c:pt idx="21">
                  <c:v>0.17308000000000001</c:v>
                </c:pt>
                <c:pt idx="22">
                  <c:v>0.12952000000000002</c:v>
                </c:pt>
                <c:pt idx="23">
                  <c:v>7.9400000000000012E-2</c:v>
                </c:pt>
                <c:pt idx="24">
                  <c:v>8.3159999999999998E-2</c:v>
                </c:pt>
                <c:pt idx="25">
                  <c:v>7.5159999999999991E-2</c:v>
                </c:pt>
                <c:pt idx="26">
                  <c:v>5.568E-2</c:v>
                </c:pt>
                <c:pt idx="27">
                  <c:v>5.0639999999999998E-2</c:v>
                </c:pt>
                <c:pt idx="28">
                  <c:v>5.0159999999999996E-2</c:v>
                </c:pt>
                <c:pt idx="29">
                  <c:v>3.2479999999999995E-2</c:v>
                </c:pt>
                <c:pt idx="30">
                  <c:v>6.4399999999999999E-2</c:v>
                </c:pt>
                <c:pt idx="31">
                  <c:v>0.12576000000000001</c:v>
                </c:pt>
                <c:pt idx="32">
                  <c:v>0.11492000000000001</c:v>
                </c:pt>
                <c:pt idx="33">
                  <c:v>0.11828</c:v>
                </c:pt>
                <c:pt idx="34">
                  <c:v>0.10424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31.01.24 01:00</c:v>
                </c:pt>
                <c:pt idx="1">
                  <c:v>31.01.24 02:00</c:v>
                </c:pt>
                <c:pt idx="2">
                  <c:v>31.01.24 03:00</c:v>
                </c:pt>
                <c:pt idx="3">
                  <c:v>31.01.24 04:00</c:v>
                </c:pt>
                <c:pt idx="4">
                  <c:v>31.01.24 05:00</c:v>
                </c:pt>
                <c:pt idx="5">
                  <c:v>31.01.24 06:00</c:v>
                </c:pt>
                <c:pt idx="6">
                  <c:v>31.01.24 07:00</c:v>
                </c:pt>
                <c:pt idx="7">
                  <c:v>31.01.24 08:00</c:v>
                </c:pt>
                <c:pt idx="8">
                  <c:v>31.01.24 09:00</c:v>
                </c:pt>
                <c:pt idx="9">
                  <c:v>31.01.24 10:00</c:v>
                </c:pt>
                <c:pt idx="10">
                  <c:v>31.01.24 11:00</c:v>
                </c:pt>
                <c:pt idx="11">
                  <c:v>31.01.24 12:00</c:v>
                </c:pt>
                <c:pt idx="12">
                  <c:v>31.01.24 13:00</c:v>
                </c:pt>
                <c:pt idx="13">
                  <c:v>31.01.24 14:00</c:v>
                </c:pt>
                <c:pt idx="14">
                  <c:v>31.01.24 15:00</c:v>
                </c:pt>
                <c:pt idx="15">
                  <c:v>31.01.24 16:00</c:v>
                </c:pt>
                <c:pt idx="16">
                  <c:v>31.01.24 17:00</c:v>
                </c:pt>
                <c:pt idx="17">
                  <c:v>31.01.24 18:00</c:v>
                </c:pt>
                <c:pt idx="18">
                  <c:v>31.01.24 19:00</c:v>
                </c:pt>
                <c:pt idx="19">
                  <c:v>31.01.24 20:00</c:v>
                </c:pt>
                <c:pt idx="20">
                  <c:v>31.01.24 21:00</c:v>
                </c:pt>
                <c:pt idx="21">
                  <c:v>31.01.24 22:00</c:v>
                </c:pt>
                <c:pt idx="22">
                  <c:v>31.01.24 23:00</c:v>
                </c:pt>
                <c:pt idx="23">
                  <c:v>01.02.24 00:00</c:v>
                </c:pt>
                <c:pt idx="24">
                  <c:v>01.02.24 01:00</c:v>
                </c:pt>
                <c:pt idx="25">
                  <c:v>01.02.24 02:00</c:v>
                </c:pt>
                <c:pt idx="26">
                  <c:v>01.02.24 03:00</c:v>
                </c:pt>
                <c:pt idx="27">
                  <c:v>01.02.24 04:00</c:v>
                </c:pt>
                <c:pt idx="28">
                  <c:v>01.02.24 05:00</c:v>
                </c:pt>
                <c:pt idx="29">
                  <c:v>01.02.24 07:00</c:v>
                </c:pt>
                <c:pt idx="30">
                  <c:v>01.02.24 08:00</c:v>
                </c:pt>
                <c:pt idx="31">
                  <c:v>01.02.24 09:00</c:v>
                </c:pt>
                <c:pt idx="32">
                  <c:v>01.02.24 10:00</c:v>
                </c:pt>
                <c:pt idx="33">
                  <c:v>01.02.24 11:00</c:v>
                </c:pt>
                <c:pt idx="34">
                  <c:v>01.02.24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0.12629599999999999</c:v>
                </c:pt>
                <c:pt idx="1">
                  <c:v>0.11148</c:v>
                </c:pt>
                <c:pt idx="2">
                  <c:v>0.113646</c:v>
                </c:pt>
                <c:pt idx="3">
                  <c:v>0.10295599999999999</c:v>
                </c:pt>
                <c:pt idx="4">
                  <c:v>0.10691600000000001</c:v>
                </c:pt>
                <c:pt idx="5">
                  <c:v>0.10513</c:v>
                </c:pt>
                <c:pt idx="6">
                  <c:v>0.11388599999999999</c:v>
                </c:pt>
                <c:pt idx="7">
                  <c:v>0.1507</c:v>
                </c:pt>
                <c:pt idx="8">
                  <c:v>0.21538600000000002</c:v>
                </c:pt>
                <c:pt idx="9">
                  <c:v>0.22824</c:v>
                </c:pt>
                <c:pt idx="10">
                  <c:v>0.186334</c:v>
                </c:pt>
                <c:pt idx="11">
                  <c:v>0.209254</c:v>
                </c:pt>
                <c:pt idx="12">
                  <c:v>0.15385399999999999</c:v>
                </c:pt>
                <c:pt idx="13">
                  <c:v>0.14807999999999999</c:v>
                </c:pt>
                <c:pt idx="14">
                  <c:v>0.14757400000000001</c:v>
                </c:pt>
                <c:pt idx="15">
                  <c:v>0.14495999999999998</c:v>
                </c:pt>
                <c:pt idx="16">
                  <c:v>0.14239399999999999</c:v>
                </c:pt>
                <c:pt idx="17">
                  <c:v>0.15076600000000001</c:v>
                </c:pt>
                <c:pt idx="18">
                  <c:v>0.160834</c:v>
                </c:pt>
                <c:pt idx="19">
                  <c:v>0.15304999999999999</c:v>
                </c:pt>
                <c:pt idx="20">
                  <c:v>0.149566</c:v>
                </c:pt>
                <c:pt idx="21">
                  <c:v>0.13048599999999999</c:v>
                </c:pt>
                <c:pt idx="22">
                  <c:v>0.11709600000000001</c:v>
                </c:pt>
                <c:pt idx="23">
                  <c:v>0.104476</c:v>
                </c:pt>
                <c:pt idx="24">
                  <c:v>0.10232000000000001</c:v>
                </c:pt>
                <c:pt idx="25">
                  <c:v>9.3296000000000004E-2</c:v>
                </c:pt>
                <c:pt idx="26">
                  <c:v>9.1635999999999995E-2</c:v>
                </c:pt>
                <c:pt idx="27">
                  <c:v>8.8160000000000002E-2</c:v>
                </c:pt>
                <c:pt idx="28">
                  <c:v>8.720399999999999E-2</c:v>
                </c:pt>
                <c:pt idx="29">
                  <c:v>6.4579999999999999E-2</c:v>
                </c:pt>
                <c:pt idx="30">
                  <c:v>7.2163999999999992E-2</c:v>
                </c:pt>
                <c:pt idx="31">
                  <c:v>9.2574000000000004E-2</c:v>
                </c:pt>
                <c:pt idx="32">
                  <c:v>7.6714000000000004E-2</c:v>
                </c:pt>
                <c:pt idx="33">
                  <c:v>7.3884000000000005E-2</c:v>
                </c:pt>
                <c:pt idx="34">
                  <c:v>7.1055999999999994E-2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31.01.24 01:00</c:v>
                </c:pt>
                <c:pt idx="1">
                  <c:v>31.01.24 02:00</c:v>
                </c:pt>
                <c:pt idx="2">
                  <c:v>31.01.24 03:00</c:v>
                </c:pt>
                <c:pt idx="3">
                  <c:v>31.01.24 04:00</c:v>
                </c:pt>
                <c:pt idx="4">
                  <c:v>31.01.24 05:00</c:v>
                </c:pt>
                <c:pt idx="5">
                  <c:v>31.01.24 06:00</c:v>
                </c:pt>
                <c:pt idx="6">
                  <c:v>31.01.24 07:00</c:v>
                </c:pt>
                <c:pt idx="7">
                  <c:v>31.01.24 08:00</c:v>
                </c:pt>
                <c:pt idx="8">
                  <c:v>31.01.24 09:00</c:v>
                </c:pt>
                <c:pt idx="9">
                  <c:v>31.01.24 10:00</c:v>
                </c:pt>
                <c:pt idx="10">
                  <c:v>31.01.24 11:00</c:v>
                </c:pt>
                <c:pt idx="11">
                  <c:v>31.01.24 12:00</c:v>
                </c:pt>
                <c:pt idx="12">
                  <c:v>31.01.24 13:00</c:v>
                </c:pt>
                <c:pt idx="13">
                  <c:v>31.01.24 14:00</c:v>
                </c:pt>
                <c:pt idx="14">
                  <c:v>31.01.24 15:00</c:v>
                </c:pt>
                <c:pt idx="15">
                  <c:v>31.01.24 16:00</c:v>
                </c:pt>
                <c:pt idx="16">
                  <c:v>31.01.24 17:00</c:v>
                </c:pt>
                <c:pt idx="17">
                  <c:v>31.01.24 18:00</c:v>
                </c:pt>
                <c:pt idx="18">
                  <c:v>31.01.24 19:00</c:v>
                </c:pt>
                <c:pt idx="19">
                  <c:v>31.01.24 20:00</c:v>
                </c:pt>
                <c:pt idx="20">
                  <c:v>31.01.24 21:00</c:v>
                </c:pt>
                <c:pt idx="21">
                  <c:v>31.01.24 22:00</c:v>
                </c:pt>
                <c:pt idx="22">
                  <c:v>31.01.24 23:00</c:v>
                </c:pt>
                <c:pt idx="23">
                  <c:v>01.02.24 00:00</c:v>
                </c:pt>
                <c:pt idx="24">
                  <c:v>01.02.24 01:00</c:v>
                </c:pt>
                <c:pt idx="25">
                  <c:v>01.02.24 02:00</c:v>
                </c:pt>
                <c:pt idx="26">
                  <c:v>01.02.24 03:00</c:v>
                </c:pt>
                <c:pt idx="27">
                  <c:v>01.02.24 04:00</c:v>
                </c:pt>
                <c:pt idx="28">
                  <c:v>01.02.24 05:00</c:v>
                </c:pt>
                <c:pt idx="29">
                  <c:v>01.02.24 07:00</c:v>
                </c:pt>
                <c:pt idx="30">
                  <c:v>01.02.24 08:00</c:v>
                </c:pt>
                <c:pt idx="31">
                  <c:v>01.02.24 09:00</c:v>
                </c:pt>
                <c:pt idx="32">
                  <c:v>01.02.24 10:00</c:v>
                </c:pt>
                <c:pt idx="33">
                  <c:v>01.02.24 11:00</c:v>
                </c:pt>
                <c:pt idx="34">
                  <c:v>01.02.24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4.5499999999999999E-2</c:v>
                </c:pt>
                <c:pt idx="1">
                  <c:v>4.6100000000000002E-2</c:v>
                </c:pt>
                <c:pt idx="2">
                  <c:v>4.5700000000000005E-2</c:v>
                </c:pt>
                <c:pt idx="3">
                  <c:v>4.5659999999999999E-2</c:v>
                </c:pt>
                <c:pt idx="4">
                  <c:v>4.4659999999999998E-2</c:v>
                </c:pt>
                <c:pt idx="5">
                  <c:v>4.4119999999999999E-2</c:v>
                </c:pt>
                <c:pt idx="6">
                  <c:v>4.5380000000000004E-2</c:v>
                </c:pt>
                <c:pt idx="7">
                  <c:v>4.5280000000000001E-2</c:v>
                </c:pt>
                <c:pt idx="8">
                  <c:v>4.6200000000000005E-2</c:v>
                </c:pt>
                <c:pt idx="9">
                  <c:v>4.6619999999999995E-2</c:v>
                </c:pt>
                <c:pt idx="10">
                  <c:v>4.614E-2</c:v>
                </c:pt>
                <c:pt idx="11">
                  <c:v>4.6439999999999995E-2</c:v>
                </c:pt>
                <c:pt idx="12">
                  <c:v>4.7079999999999997E-2</c:v>
                </c:pt>
                <c:pt idx="13">
                  <c:v>4.7579999999999997E-2</c:v>
                </c:pt>
                <c:pt idx="14">
                  <c:v>4.8860000000000001E-2</c:v>
                </c:pt>
                <c:pt idx="15">
                  <c:v>4.7899999999999998E-2</c:v>
                </c:pt>
                <c:pt idx="16">
                  <c:v>4.7899999999999998E-2</c:v>
                </c:pt>
                <c:pt idx="17">
                  <c:v>4.7960000000000003E-2</c:v>
                </c:pt>
                <c:pt idx="18">
                  <c:v>4.8379999999999999E-2</c:v>
                </c:pt>
                <c:pt idx="19">
                  <c:v>4.7880000000000006E-2</c:v>
                </c:pt>
                <c:pt idx="20">
                  <c:v>4.7539999999999999E-2</c:v>
                </c:pt>
                <c:pt idx="21">
                  <c:v>4.7219999999999998E-2</c:v>
                </c:pt>
                <c:pt idx="22">
                  <c:v>4.8000000000000001E-2</c:v>
                </c:pt>
                <c:pt idx="23">
                  <c:v>4.6659999999999993E-2</c:v>
                </c:pt>
                <c:pt idx="24">
                  <c:v>4.6259999999999996E-2</c:v>
                </c:pt>
                <c:pt idx="25">
                  <c:v>4.7219999999999998E-2</c:v>
                </c:pt>
                <c:pt idx="26">
                  <c:v>4.7399999999999998E-2</c:v>
                </c:pt>
                <c:pt idx="27">
                  <c:v>4.7420000000000004E-2</c:v>
                </c:pt>
                <c:pt idx="28">
                  <c:v>4.7299999999999995E-2</c:v>
                </c:pt>
                <c:pt idx="29">
                  <c:v>4.7060000000000005E-2</c:v>
                </c:pt>
                <c:pt idx="30">
                  <c:v>4.7079999999999997E-2</c:v>
                </c:pt>
                <c:pt idx="31">
                  <c:v>4.7740000000000005E-2</c:v>
                </c:pt>
                <c:pt idx="32">
                  <c:v>4.7159999999999994E-2</c:v>
                </c:pt>
                <c:pt idx="33">
                  <c:v>4.7219999999999998E-2</c:v>
                </c:pt>
                <c:pt idx="34">
                  <c:v>4.6899999999999997E-2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509376"/>
        <c:axId val="167280640"/>
      </c:lineChart>
      <c:catAx>
        <c:axId val="16550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72806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72806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55093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0.80400000000000005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520128"/>
        <c:axId val="165521664"/>
      </c:barChart>
      <c:catAx>
        <c:axId val="165520128"/>
        <c:scaling>
          <c:orientation val="minMax"/>
        </c:scaling>
        <c:delete val="1"/>
        <c:axPos val="b"/>
        <c:majorTickMark val="out"/>
        <c:minorTickMark val="none"/>
        <c:tickLblPos val="nextTo"/>
        <c:crossAx val="165521664"/>
        <c:crosses val="autoZero"/>
        <c:auto val="1"/>
        <c:lblAlgn val="ctr"/>
        <c:lblOffset val="100"/>
        <c:noMultiLvlLbl val="0"/>
      </c:catAx>
      <c:valAx>
        <c:axId val="165521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52012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669657014994699"/>
          <c:y val="3.038345962601794E-2"/>
          <c:w val="0.45149451231068766"/>
          <c:h val="0.9696166172213450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31EBBB-2CAA-438A-A4B9-90A29A48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2024-02-01T09:05:00Z</dcterms:created>
  <dcterms:modified xsi:type="dcterms:W3CDTF">2024-02-01T09:24:00Z</dcterms:modified>
</cp:coreProperties>
</file>